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proofErr w:type="gramStart"/>
      <w:r>
        <w:rPr>
          <w:sz w:val="28"/>
          <w:szCs w:val="28"/>
        </w:rPr>
        <w:t>приказом (распоряжением)</w:t>
      </w:r>
      <w:r w:rsidR="00AC3697">
        <w:rPr>
          <w:sz w:val="28"/>
          <w:szCs w:val="28"/>
        </w:rPr>
        <w:t xml:space="preserve"> </w:t>
      </w:r>
      <w:r w:rsidR="00AC3697">
        <w:rPr>
          <w:i/>
          <w:sz w:val="28"/>
          <w:szCs w:val="28"/>
        </w:rPr>
        <w:t>(наимено</w:t>
      </w:r>
      <w:r>
        <w:rPr>
          <w:i/>
          <w:sz w:val="28"/>
          <w:szCs w:val="28"/>
        </w:rPr>
        <w:t>вание учреждения (организации)</w:t>
      </w:r>
      <w:proofErr w:type="gramEnd"/>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Pr="001A4A8A">
        <w:rPr>
          <w:sz w:val="28"/>
          <w:szCs w:val="28"/>
        </w:rPr>
        <w:t>№</w:t>
      </w:r>
      <w:r>
        <w:rPr>
          <w:sz w:val="28"/>
          <w:szCs w:val="28"/>
        </w:rPr>
        <w:t xml:space="preserve"> </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A659D6" w:rsidP="00A659D6">
      <w:pPr>
        <w:jc w:val="center"/>
        <w:rPr>
          <w:b/>
          <w:i/>
          <w:sz w:val="28"/>
          <w:szCs w:val="28"/>
        </w:rPr>
      </w:pPr>
      <w:proofErr w:type="gramStart"/>
      <w:r w:rsidRPr="00A659D6">
        <w:rPr>
          <w:b/>
          <w:i/>
          <w:sz w:val="28"/>
          <w:szCs w:val="28"/>
        </w:rPr>
        <w:t xml:space="preserve">(наименование учреждения (организации) </w:t>
      </w:r>
      <w:proofErr w:type="gramEnd"/>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1. </w:t>
      </w:r>
      <w:proofErr w:type="gramStart"/>
      <w:r w:rsidR="00A659D6" w:rsidRPr="00A659D6">
        <w:rPr>
          <w:rFonts w:ascii="Times New Roman" w:hAnsi="Times New Roman" w:cs="Times New Roman"/>
          <w:sz w:val="28"/>
          <w:szCs w:val="28"/>
        </w:rPr>
        <w:t>Антикорру</w:t>
      </w:r>
      <w:r w:rsidR="00A659D6">
        <w:rPr>
          <w:rFonts w:ascii="Times New Roman" w:hAnsi="Times New Roman" w:cs="Times New Roman"/>
          <w:sz w:val="28"/>
          <w:szCs w:val="28"/>
        </w:rPr>
        <w:t xml:space="preserve">пционная политика </w:t>
      </w:r>
      <w:r w:rsidR="00A659D6" w:rsidRPr="00A659D6">
        <w:rPr>
          <w:rFonts w:ascii="Times New Roman" w:hAnsi="Times New Roman" w:cs="Times New Roman"/>
          <w:i/>
          <w:sz w:val="28"/>
          <w:szCs w:val="28"/>
        </w:rPr>
        <w:t>(наименование учреждения</w:t>
      </w:r>
      <w:r w:rsidR="00A659D6">
        <w:rPr>
          <w:rFonts w:ascii="Times New Roman" w:hAnsi="Times New Roman" w:cs="Times New Roman"/>
          <w:i/>
          <w:sz w:val="28"/>
          <w:szCs w:val="28"/>
        </w:rPr>
        <w:t xml:space="preserve"> (</w:t>
      </w:r>
      <w:r w:rsidR="00A659D6" w:rsidRPr="00A659D6">
        <w:rPr>
          <w:rFonts w:ascii="Times New Roman" w:hAnsi="Times New Roman" w:cs="Times New Roman"/>
          <w:i/>
          <w:sz w:val="28"/>
          <w:szCs w:val="28"/>
        </w:rPr>
        <w:t>организации)</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659D6" w:rsidRPr="004B1E23">
        <w:rPr>
          <w:rFonts w:ascii="Times New Roman" w:hAnsi="Times New Roman" w:cs="Times New Roman"/>
          <w:i/>
          <w:sz w:val="28"/>
          <w:szCs w:val="28"/>
        </w:rPr>
        <w:t>(наименование учреждения (</w:t>
      </w:r>
      <w:r w:rsidR="005A56EF" w:rsidRPr="004B1E23">
        <w:rPr>
          <w:rFonts w:ascii="Times New Roman" w:hAnsi="Times New Roman" w:cs="Times New Roman"/>
          <w:i/>
          <w:sz w:val="28"/>
          <w:szCs w:val="28"/>
        </w:rPr>
        <w:t>организации)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4B1E23" w:rsidRPr="005036C1">
        <w:rPr>
          <w:rFonts w:ascii="Times New Roman" w:hAnsi="Times New Roman" w:cs="Times New Roman"/>
          <w:i/>
          <w:sz w:val="28"/>
          <w:szCs w:val="28"/>
        </w:rPr>
        <w:t>(наименование учреждения (организации)</w:t>
      </w:r>
      <w:r w:rsidR="004B1E23">
        <w:rPr>
          <w:rFonts w:ascii="Times New Roman" w:hAnsi="Times New Roman" w:cs="Times New Roman"/>
          <w:sz w:val="28"/>
          <w:szCs w:val="28"/>
        </w:rPr>
        <w:t xml:space="preserve"> (далее – Положение).</w:t>
      </w:r>
      <w:proofErr w:type="gramEnd"/>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B6633F" w:rsidRPr="00B6633F">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E10354" w:rsidRPr="00E10354">
        <w:rPr>
          <w:rFonts w:ascii="Times New Roman" w:hAnsi="Times New Roman" w:cs="Times New Roman"/>
          <w:sz w:val="28"/>
          <w:szCs w:val="28"/>
        </w:rPr>
        <w:t xml:space="preserve">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0602AB" w:rsidRPr="00252854">
        <w:rPr>
          <w:rFonts w:ascii="Times New Roman" w:hAnsi="Times New Roman" w:cs="Times New Roman"/>
          <w:i/>
          <w:sz w:val="28"/>
          <w:szCs w:val="28"/>
        </w:rPr>
        <w:t xml:space="preserve">(наименование учреждения (организации)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w:t>
      </w:r>
      <w:r w:rsidR="00BA7987" w:rsidRPr="00252854">
        <w:rPr>
          <w:rFonts w:ascii="Times New Roman" w:hAnsi="Times New Roman" w:cs="Times New Roman"/>
          <w:sz w:val="28"/>
          <w:szCs w:val="28"/>
        </w:rPr>
        <w:lastRenderedPageBreak/>
        <w:t xml:space="preserve">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bookmarkStart w:id="0" w:name="_GoBack"/>
      <w:bookmarkEnd w:id="0"/>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xml:space="preserve">) распространение на контрагентов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proofErr w:type="gramStart"/>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 (</w:t>
      </w:r>
      <w:r w:rsidRPr="007350C0">
        <w:rPr>
          <w:rFonts w:cs="Calibri"/>
          <w:i/>
          <w:sz w:val="28"/>
          <w:szCs w:val="28"/>
        </w:rPr>
        <w:t>наименование учреждения (организации)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roofErr w:type="gramEnd"/>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lastRenderedPageBreak/>
        <w:t>юрисконсульта Учреждения;</w:t>
      </w:r>
    </w:p>
    <w:p w:rsidR="001805A3" w:rsidRPr="00252854" w:rsidRDefault="001805A3" w:rsidP="001805A3">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xml:space="preserve">.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roofErr w:type="gramEnd"/>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roofErr w:type="gramEnd"/>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w:t>
      </w:r>
      <w:r w:rsidR="00A659D6" w:rsidRPr="00A659D6">
        <w:rPr>
          <w:rFonts w:ascii="Times New Roman" w:hAnsi="Times New Roman" w:cs="Times New Roman"/>
          <w:sz w:val="28"/>
          <w:szCs w:val="28"/>
        </w:rPr>
        <w:lastRenderedPageBreak/>
        <w:t xml:space="preserve">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w:t>
      </w:r>
      <w:r w:rsidR="00A659D6" w:rsidRPr="00A659D6">
        <w:rPr>
          <w:rFonts w:ascii="Times New Roman" w:hAnsi="Times New Roman" w:cs="Times New Roman"/>
          <w:sz w:val="28"/>
          <w:szCs w:val="28"/>
        </w:rPr>
        <w:lastRenderedPageBreak/>
        <w:t>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Сотрудничество с органами, уполномоченными на осуществление государственного контроля (надзора), и правоохранительными органами </w:t>
      </w:r>
      <w:r w:rsidR="00A659D6" w:rsidRPr="00A659D6">
        <w:rPr>
          <w:rFonts w:ascii="Times New Roman" w:hAnsi="Times New Roman" w:cs="Times New Roman"/>
          <w:sz w:val="28"/>
          <w:szCs w:val="28"/>
        </w:rPr>
        <w:lastRenderedPageBreak/>
        <w:t>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 xml:space="preserve">ательством Российской Федерации, за </w:t>
      </w:r>
      <w:r w:rsidR="00865FE5" w:rsidRPr="00E67E37">
        <w:rPr>
          <w:rFonts w:ascii="Times New Roman" w:hAnsi="Times New Roman" w:cs="Times New Roman"/>
          <w:sz w:val="28"/>
          <w:szCs w:val="28"/>
        </w:rPr>
        <w:lastRenderedPageBreak/>
        <w:t>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36722F"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2F" w:rsidRDefault="0036722F" w:rsidP="00072C5F">
      <w:r>
        <w:separator/>
      </w:r>
    </w:p>
  </w:endnote>
  <w:endnote w:type="continuationSeparator" w:id="0">
    <w:p w:rsidR="0036722F" w:rsidRDefault="0036722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2F" w:rsidRDefault="0036722F" w:rsidP="00072C5F">
      <w:r>
        <w:separator/>
      </w:r>
    </w:p>
  </w:footnote>
  <w:footnote w:type="continuationSeparator" w:id="0">
    <w:p w:rsidR="0036722F" w:rsidRDefault="0036722F"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36FA1">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2F08-4B3A-4AE2-9AEB-C12F30D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18</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goncharova_iy</cp:lastModifiedBy>
  <cp:revision>462</cp:revision>
  <cp:lastPrinted>2024-02-09T11:06:00Z</cp:lastPrinted>
  <dcterms:created xsi:type="dcterms:W3CDTF">2022-07-13T15:14:00Z</dcterms:created>
  <dcterms:modified xsi:type="dcterms:W3CDTF">2024-02-09T11:08:00Z</dcterms:modified>
</cp:coreProperties>
</file>